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EAC74" w14:textId="0AFB173D" w:rsidR="00DA4900" w:rsidRDefault="00DA4900" w:rsidP="00DA4900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Transport Report June 2026</w:t>
      </w:r>
    </w:p>
    <w:p w14:paraId="7A62E0E4" w14:textId="77777777" w:rsidR="00DA4900" w:rsidRPr="00DA4900" w:rsidRDefault="00DA4900" w:rsidP="00DA4900">
      <w:r w:rsidRPr="00DA4900">
        <w:t>I attended an event at Clacton railway station on Friday the 5</w:t>
      </w:r>
      <w:r w:rsidRPr="00DA4900">
        <w:rPr>
          <w:vertAlign w:val="superscript"/>
        </w:rPr>
        <w:t>th</w:t>
      </w:r>
      <w:r w:rsidRPr="00DA4900">
        <w:t> of June where passengers were being encouraged to fill out a survey regarding 2 trains per hour on the sunshine line between Colchester and Clacton. </w:t>
      </w:r>
    </w:p>
    <w:p w14:paraId="3E5A96CB" w14:textId="77777777" w:rsidR="00DA4900" w:rsidRPr="00DA4900" w:rsidRDefault="00DA4900" w:rsidP="00DA4900">
      <w:r w:rsidRPr="00DA4900">
        <w:t>I was surprised to learn that the opening of the Weeley line on a Sunday is now about the cost of staff opening the stations on a Sunday. </w:t>
      </w:r>
    </w:p>
    <w:p w14:paraId="3457CF46" w14:textId="77777777" w:rsidR="00DA4900" w:rsidRPr="00DA4900" w:rsidRDefault="00DA4900" w:rsidP="00DA4900">
      <w:proofErr w:type="spellStart"/>
      <w:r w:rsidRPr="00DA4900">
        <w:t>Konect</w:t>
      </w:r>
      <w:proofErr w:type="spellEnd"/>
      <w:r w:rsidRPr="00DA4900">
        <w:t xml:space="preserve"> buses are currently recruiting in the Clacton area.</w:t>
      </w:r>
    </w:p>
    <w:p w14:paraId="5AA24BEB" w14:textId="77777777" w:rsidR="00DA4900" w:rsidRPr="00DA4900" w:rsidRDefault="00DA4900" w:rsidP="00DA4900">
      <w:pPr>
        <w:rPr>
          <w:lang w:val="en-US"/>
        </w:rPr>
      </w:pPr>
    </w:p>
    <w:sectPr w:rsidR="00DA4900" w:rsidRPr="00DA4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00"/>
    <w:rsid w:val="004122A1"/>
    <w:rsid w:val="00DA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C98E2"/>
  <w15:chartTrackingRefBased/>
  <w15:docId w15:val="{8A9233D9-6ECC-4DBE-8AA3-F0C7D833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9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9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Gunter</dc:creator>
  <cp:keywords/>
  <dc:description/>
  <cp:lastModifiedBy>Steve Gunter</cp:lastModifiedBy>
  <cp:revision>1</cp:revision>
  <dcterms:created xsi:type="dcterms:W3CDTF">2026-06-12T09:57:00Z</dcterms:created>
  <dcterms:modified xsi:type="dcterms:W3CDTF">2026-06-12T10:11:00Z</dcterms:modified>
</cp:coreProperties>
</file>